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9D3BF" w14:textId="43F8704E" w:rsidR="00740F32" w:rsidRPr="00740F32" w:rsidRDefault="00740F32" w:rsidP="00740F32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 w:rsidRPr="00740F32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1: Certificate of Naturalisation issued.</w:t>
      </w:r>
    </w:p>
    <w:p w14:paraId="51F5E3CF" w14:textId="77777777" w:rsidR="00740F32" w:rsidRDefault="00740F32" w:rsidP="00740F32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6971"/>
        <w:gridCol w:w="6971"/>
      </w:tblGrid>
      <w:tr w:rsidR="00740F32" w14:paraId="225D5D9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D45B1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76228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Certs Issued </w:t>
            </w:r>
          </w:p>
        </w:tc>
      </w:tr>
      <w:tr w:rsidR="00740F32" w14:paraId="2A14E74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D3C01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E8C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10,002 </w:t>
            </w:r>
          </w:p>
        </w:tc>
      </w:tr>
      <w:tr w:rsidR="00740F32" w14:paraId="65C778D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DE0B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835DE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8,178 </w:t>
            </w:r>
          </w:p>
        </w:tc>
      </w:tr>
      <w:tr w:rsidR="00740F32" w14:paraId="0074A59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2A45F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89E1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8,208 </w:t>
            </w:r>
          </w:p>
        </w:tc>
      </w:tr>
      <w:tr w:rsidR="00740F32" w14:paraId="5337AB2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0E97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97E1B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5,778 </w:t>
            </w:r>
          </w:p>
        </w:tc>
      </w:tr>
      <w:tr w:rsidR="00740F32" w14:paraId="17E2717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E21DB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59FDB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5,465 </w:t>
            </w:r>
          </w:p>
        </w:tc>
      </w:tr>
      <w:tr w:rsidR="00740F32" w14:paraId="0123EBE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7EB6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F7E7A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9,766 </w:t>
            </w:r>
          </w:p>
        </w:tc>
      </w:tr>
      <w:tr w:rsidR="00740F32" w14:paraId="53F3820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F81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3C89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13,596 </w:t>
            </w:r>
          </w:p>
        </w:tc>
      </w:tr>
      <w:tr w:rsidR="00740F32" w14:paraId="40EC7AF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F33D5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4598F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18,265 </w:t>
            </w:r>
          </w:p>
        </w:tc>
      </w:tr>
      <w:tr w:rsidR="00740F32" w14:paraId="5856D01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75D61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63CCA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24,068 </w:t>
            </w:r>
          </w:p>
        </w:tc>
      </w:tr>
      <w:tr w:rsidR="00740F32" w14:paraId="59B5F25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A2A33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19536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29,919 </w:t>
            </w:r>
          </w:p>
        </w:tc>
      </w:tr>
    </w:tbl>
    <w:p w14:paraId="3CEC8D3C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5E5EBD0A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E6822C5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5C89E0BC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268EAF93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D37FBAF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01B3D38B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592E171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01FD781C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04FD89FF" w14:textId="1EDF9255" w:rsidR="00740F32" w:rsidRP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 w:rsidRPr="00740F32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 xml:space="preserve">Table 2: Application type </w:t>
      </w:r>
    </w:p>
    <w:p w14:paraId="2DD3649B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40F32" w14:paraId="7ADE190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3B855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358C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Standard Adult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625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S15 residency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41DB7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Granted International Protection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4DB75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Minors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3F983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Other**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7E08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</w:tr>
      <w:tr w:rsidR="00740F32" w14:paraId="6936498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3D86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272D6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5,709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C6025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2,001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549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1272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7C4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17F1D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10,002 </w:t>
            </w:r>
          </w:p>
        </w:tc>
      </w:tr>
      <w:tr w:rsidR="00740F32" w14:paraId="3649A1E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E9FB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01A87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5,249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66671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4B5C6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E33A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1,390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0C637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1146D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8,178 </w:t>
            </w:r>
          </w:p>
        </w:tc>
      </w:tr>
      <w:tr w:rsidR="00740F32" w14:paraId="099F157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49141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533E5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5,446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4A465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3861E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CF50E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1F0DA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1C212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8,208 </w:t>
            </w:r>
          </w:p>
        </w:tc>
      </w:tr>
      <w:tr w:rsidR="00740F32" w14:paraId="40190CC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4EEB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501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3,580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1C41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1,234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2A40F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CA10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56C4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267E8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5,778 </w:t>
            </w:r>
          </w:p>
        </w:tc>
      </w:tr>
      <w:tr w:rsidR="00740F32" w14:paraId="740AA50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C959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DDD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3,657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2FB24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1,203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97316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0F92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1E3D7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E972E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5,465 </w:t>
            </w:r>
          </w:p>
        </w:tc>
      </w:tr>
      <w:tr w:rsidR="00740F32" w14:paraId="6725140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9541B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C7EE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6,119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E324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2,233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874F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5B52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1,005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19CC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E8585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9,766 </w:t>
            </w:r>
          </w:p>
        </w:tc>
      </w:tr>
      <w:tr w:rsidR="00740F32" w14:paraId="1461201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6E0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BB4B6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8,495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0AB9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3BB42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1,091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3D966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7F2CD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A66A8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13,596 </w:t>
            </w:r>
          </w:p>
        </w:tc>
      </w:tr>
      <w:tr w:rsidR="00740F32" w14:paraId="7A10F53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9AD48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99E91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9,862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DA72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2,470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22FA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A950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4,950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32965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DE8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18,265 </w:t>
            </w:r>
          </w:p>
        </w:tc>
      </w:tr>
      <w:tr w:rsidR="00740F32" w14:paraId="16E86BB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D7D07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25B38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15,999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25FE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3,791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6757E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1,197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62263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3,081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211F8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476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24,068 </w:t>
            </w:r>
          </w:p>
        </w:tc>
      </w:tr>
      <w:tr w:rsidR="00740F32" w14:paraId="461D606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882B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E519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19,329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CD84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2,929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92E33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E2E13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6,949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A56AF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C51DE" w14:textId="77777777" w:rsidR="00740F32" w:rsidRDefault="00740F3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29,919 </w:t>
            </w:r>
          </w:p>
        </w:tc>
      </w:tr>
    </w:tbl>
    <w:p w14:paraId="70083671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061D83E4" w14:textId="77777777" w:rsidR="00740F32" w:rsidRDefault="00740F32" w:rsidP="00740F32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3559789A" w14:textId="77777777" w:rsidR="00740F32" w:rsidRDefault="00740F32" w:rsidP="00740F32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* Please note, all tables and figures are correct at time of issue, however, all statistics may be subject to data cleansing</w:t>
      </w:r>
    </w:p>
    <w:p w14:paraId="314AE50A" w14:textId="44747D51" w:rsidR="00BB4C2B" w:rsidRDefault="00740F32" w:rsidP="00740F32">
      <w:r>
        <w:rPr>
          <w:rFonts w:ascii="Tms Rmn" w:hAnsi="Tms Rmn" w:cs="Tms Rmn"/>
          <w:color w:val="000000"/>
          <w:kern w:val="0"/>
          <w:sz w:val="24"/>
          <w:szCs w:val="24"/>
        </w:rPr>
        <w:t>** 'Other' principally relates to Section 28 Declarations (children born in Northern Ireland).</w:t>
      </w:r>
    </w:p>
    <w:sectPr w:rsidR="00BB4C2B" w:rsidSect="00740F3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1C"/>
    <w:rsid w:val="0041661C"/>
    <w:rsid w:val="007021FF"/>
    <w:rsid w:val="00740F32"/>
    <w:rsid w:val="007458A4"/>
    <w:rsid w:val="00BB4C2B"/>
    <w:rsid w:val="00D7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4799C"/>
  <w15:chartTrackingRefBased/>
  <w15:docId w15:val="{8B6AFA72-65FE-4CBD-AB96-C3331397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6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2026-01-23T10:48:00Z</dcterms:created>
  <dcterms:modified xsi:type="dcterms:W3CDTF">2026-01-23T10:49:00Z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2026-01-23T10:49:46Z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2d725b2f-a92a-4e71-af4b-fd336c0ba433</vt:lpwstr>
  </property>
  <property fmtid="{D5CDD505-2E9C-101B-9397-08002B2CF9AE}" pid="8" name="MSIP_Label_a276e348-bda2-42ff-85d7-569ad34f2b3a_ContentBits">
    <vt:lpwstr>0</vt:lpwstr>
  </property>
</Properties>
</file>